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74A8C" w:rsidRPr="00F74A8C" w:rsidP="00F74A8C">
      <w:pPr>
        <w:jc w:val="right"/>
        <w:rPr>
          <w:bCs/>
          <w:sz w:val="28"/>
          <w:szCs w:val="28"/>
        </w:rPr>
      </w:pPr>
      <w:r w:rsidRPr="00F74A8C">
        <w:rPr>
          <w:bCs/>
          <w:sz w:val="28"/>
          <w:szCs w:val="28"/>
        </w:rPr>
        <w:t xml:space="preserve">Дело № </w:t>
      </w:r>
      <w:r w:rsidR="00D73055">
        <w:rPr>
          <w:sz w:val="28"/>
          <w:szCs w:val="28"/>
        </w:rPr>
        <w:t>05-0584/2607/2025</w:t>
      </w:r>
    </w:p>
    <w:p w:rsidR="00F74A8C" w:rsidRPr="00F74A8C" w:rsidP="00F74A8C">
      <w:pPr>
        <w:jc w:val="both"/>
        <w:rPr>
          <w:b/>
          <w:bCs/>
          <w:sz w:val="28"/>
          <w:szCs w:val="28"/>
        </w:rPr>
      </w:pPr>
    </w:p>
    <w:p w:rsidR="00F74A8C" w:rsidRPr="00F74A8C" w:rsidP="00F74A8C">
      <w:pPr>
        <w:jc w:val="center"/>
        <w:rPr>
          <w:bCs/>
          <w:sz w:val="28"/>
          <w:szCs w:val="28"/>
        </w:rPr>
      </w:pPr>
      <w:r w:rsidRPr="00F74A8C">
        <w:rPr>
          <w:bCs/>
          <w:sz w:val="28"/>
          <w:szCs w:val="28"/>
        </w:rPr>
        <w:t>ПОСТАНОВЛЕНИЕ</w:t>
      </w:r>
    </w:p>
    <w:p w:rsidR="00F74A8C" w:rsidRPr="00F74A8C" w:rsidP="00F74A8C">
      <w:pPr>
        <w:jc w:val="both"/>
        <w:rPr>
          <w:bCs/>
          <w:sz w:val="28"/>
          <w:szCs w:val="28"/>
        </w:rPr>
      </w:pPr>
    </w:p>
    <w:p w:rsidR="00F74A8C" w:rsidRPr="00F74A8C" w:rsidP="00F74A8C">
      <w:pPr>
        <w:jc w:val="both"/>
        <w:rPr>
          <w:bCs/>
          <w:sz w:val="28"/>
          <w:szCs w:val="28"/>
        </w:rPr>
      </w:pPr>
      <w:r w:rsidRPr="00F74A8C">
        <w:rPr>
          <w:bCs/>
          <w:sz w:val="28"/>
          <w:szCs w:val="28"/>
        </w:rPr>
        <w:t xml:space="preserve">г. Сургут                                                                                            </w:t>
      </w:r>
      <w:r w:rsidR="00D73055">
        <w:rPr>
          <w:sz w:val="28"/>
          <w:szCs w:val="28"/>
        </w:rPr>
        <w:t>03.06.2025</w:t>
      </w:r>
    </w:p>
    <w:p w:rsidR="00F74A8C" w:rsidRPr="00F74A8C" w:rsidP="00F74A8C">
      <w:pPr>
        <w:jc w:val="both"/>
        <w:rPr>
          <w:sz w:val="28"/>
          <w:szCs w:val="28"/>
        </w:rPr>
      </w:pPr>
      <w:r w:rsidRPr="00F74A8C">
        <w:rPr>
          <w:sz w:val="28"/>
          <w:szCs w:val="28"/>
        </w:rPr>
        <w:t xml:space="preserve"> </w:t>
      </w:r>
    </w:p>
    <w:p w:rsidR="00F74A8C" w:rsidRPr="00F74A8C" w:rsidP="00F74A8C">
      <w:pPr>
        <w:ind w:firstLine="708"/>
        <w:jc w:val="both"/>
        <w:rPr>
          <w:sz w:val="28"/>
          <w:szCs w:val="28"/>
        </w:rPr>
      </w:pPr>
      <w:r w:rsidRPr="00F74A8C">
        <w:rPr>
          <w:sz w:val="28"/>
          <w:szCs w:val="28"/>
        </w:rPr>
        <w:t xml:space="preserve">Мировой судья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74A8C">
        <w:rPr>
          <w:sz w:val="28"/>
          <w:szCs w:val="28"/>
        </w:rPr>
        <w:t>каб</w:t>
      </w:r>
      <w:r w:rsidRPr="00F74A8C">
        <w:rPr>
          <w:sz w:val="28"/>
          <w:szCs w:val="28"/>
        </w:rPr>
        <w:t>. 203, рассмотрев дело об административном правонарушении, предусмотренном ст. 20.21 Кодекса Российской Федерации об административных правонарушениях в отношении:</w:t>
      </w:r>
    </w:p>
    <w:p w:rsidR="00A61650" w:rsidP="00F74A8C">
      <w:pPr>
        <w:ind w:firstLine="708"/>
        <w:jc w:val="both"/>
        <w:rPr>
          <w:sz w:val="28"/>
          <w:szCs w:val="28"/>
        </w:rPr>
      </w:pPr>
      <w:r w:rsidRPr="00D73055">
        <w:rPr>
          <w:sz w:val="28"/>
          <w:szCs w:val="28"/>
        </w:rPr>
        <w:t>Холохолова</w:t>
      </w:r>
      <w:r w:rsidRPr="00D73055">
        <w:rPr>
          <w:sz w:val="28"/>
          <w:szCs w:val="28"/>
        </w:rPr>
        <w:t xml:space="preserve"> Сергея </w:t>
      </w:r>
      <w:r w:rsidRPr="00D73055">
        <w:rPr>
          <w:sz w:val="28"/>
          <w:szCs w:val="28"/>
        </w:rPr>
        <w:t>Ивановича</w:t>
      </w:r>
      <w:r w:rsidRPr="00A61650">
        <w:rPr>
          <w:sz w:val="28"/>
          <w:szCs w:val="28"/>
        </w:rPr>
        <w:t>….</w:t>
      </w:r>
      <w:r w:rsidRPr="00A61650">
        <w:rPr>
          <w:sz w:val="28"/>
          <w:szCs w:val="28"/>
        </w:rPr>
        <w:t>.</w:t>
      </w:r>
    </w:p>
    <w:p w:rsidR="00F74A8C" w:rsidRPr="00F74A8C" w:rsidP="00F74A8C">
      <w:pPr>
        <w:ind w:firstLine="708"/>
        <w:jc w:val="both"/>
        <w:rPr>
          <w:sz w:val="28"/>
          <w:szCs w:val="28"/>
        </w:rPr>
      </w:pPr>
      <w:r w:rsidRPr="00F74A8C">
        <w:rPr>
          <w:sz w:val="28"/>
          <w:szCs w:val="28"/>
        </w:rPr>
        <w:t>разъяснив права и обязанности, предусмотренный ст. 51 Конституции РФ и ст. 25.1 КоАП РФ,</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УСТАНОВИЛ:</w:t>
      </w:r>
    </w:p>
    <w:p w:rsidR="00F74A8C" w:rsidRPr="00F74A8C" w:rsidP="00F74A8C">
      <w:pPr>
        <w:jc w:val="both"/>
        <w:rPr>
          <w:sz w:val="28"/>
          <w:szCs w:val="28"/>
        </w:rPr>
      </w:pPr>
    </w:p>
    <w:p w:rsidR="00F74A8C" w:rsidRPr="00F74A8C" w:rsidP="00F74A8C">
      <w:pPr>
        <w:ind w:firstLine="708"/>
        <w:jc w:val="both"/>
        <w:rPr>
          <w:sz w:val="28"/>
          <w:szCs w:val="28"/>
        </w:rPr>
      </w:pPr>
      <w:r>
        <w:rPr>
          <w:sz w:val="28"/>
          <w:szCs w:val="28"/>
        </w:rPr>
        <w:t xml:space="preserve">08.05.2025 </w:t>
      </w:r>
      <w:r>
        <w:rPr>
          <w:sz w:val="28"/>
          <w:szCs w:val="28"/>
        </w:rPr>
        <w:t>Холохолов</w:t>
      </w:r>
      <w:r>
        <w:rPr>
          <w:sz w:val="28"/>
          <w:szCs w:val="28"/>
        </w:rPr>
        <w:t xml:space="preserve"> Сергей Иванович</w:t>
      </w:r>
      <w:r w:rsidRPr="00F74A8C">
        <w:rPr>
          <w:sz w:val="28"/>
          <w:szCs w:val="28"/>
        </w:rPr>
        <w:t xml:space="preserve"> </w:t>
      </w:r>
      <w:r w:rsidRPr="00A61650" w:rsidR="00A61650">
        <w:rPr>
          <w:sz w:val="28"/>
          <w:szCs w:val="28"/>
        </w:rPr>
        <w:t>….</w:t>
      </w:r>
      <w:r w:rsidRPr="00A61650" w:rsidR="00A61650">
        <w:rPr>
          <w:sz w:val="28"/>
          <w:szCs w:val="28"/>
        </w:rPr>
        <w:t>.</w:t>
      </w:r>
      <w:r w:rsidRPr="00F74A8C">
        <w:rPr>
          <w:sz w:val="28"/>
          <w:szCs w:val="28"/>
        </w:rPr>
        <w:t>, то есть в общественном месте, находился в состоянии опьянения, имел шаткую походку, неопрятный внешний вид (одежда в следах от падений), невнятную речь,</w:t>
      </w:r>
      <w:r>
        <w:rPr>
          <w:sz w:val="28"/>
          <w:szCs w:val="28"/>
        </w:rPr>
        <w:t xml:space="preserve"> неустойчивость позы, поведение не соответствовало обстановке, изменение цвета кожных покровов,</w:t>
      </w:r>
      <w:r w:rsidRPr="00F74A8C">
        <w:rPr>
          <w:sz w:val="28"/>
          <w:szCs w:val="28"/>
        </w:rPr>
        <w:t xml:space="preserve"> резкий запах алкоголя из полости рта. Своим поведением и видом </w:t>
      </w:r>
      <w:r>
        <w:rPr>
          <w:sz w:val="28"/>
          <w:szCs w:val="28"/>
        </w:rPr>
        <w:t>Холохолов</w:t>
      </w:r>
      <w:r>
        <w:rPr>
          <w:sz w:val="28"/>
          <w:szCs w:val="28"/>
        </w:rPr>
        <w:t xml:space="preserve"> Сергей Иванович</w:t>
      </w:r>
      <w:r w:rsidRPr="00F74A8C">
        <w:rPr>
          <w:sz w:val="28"/>
          <w:szCs w:val="28"/>
        </w:rPr>
        <w:t xml:space="preserve"> оскорблял человеческое достоинство и общественную нравственность, чем совершил административное правонарушение, предусмотренное ст. 20.21 Кодекса РФ об административных правонарушениях - появление в общественных местах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Pr>
          <w:sz w:val="28"/>
          <w:szCs w:val="28"/>
        </w:rPr>
        <w:t>Холохолов</w:t>
      </w:r>
      <w:r>
        <w:rPr>
          <w:sz w:val="28"/>
          <w:szCs w:val="28"/>
        </w:rPr>
        <w:t xml:space="preserve"> Сергей Иванович</w:t>
      </w:r>
      <w:r w:rsidRPr="00F74A8C">
        <w:rPr>
          <w:sz w:val="28"/>
          <w:szCs w:val="28"/>
        </w:rPr>
        <w:t xml:space="preserve"> в судебном заседании вину признал в полном объёме, в содеянном раскаялся, подтвердил обстоятельства, изложенные в протоколе об административном правонарушении. </w:t>
      </w:r>
    </w:p>
    <w:p w:rsidR="00F74A8C" w:rsidRPr="00F74A8C" w:rsidP="004B5060">
      <w:pPr>
        <w:ind w:firstLine="708"/>
        <w:jc w:val="both"/>
        <w:rPr>
          <w:sz w:val="28"/>
          <w:szCs w:val="28"/>
        </w:rPr>
      </w:pPr>
      <w:r w:rsidRPr="00F74A8C">
        <w:rPr>
          <w:sz w:val="28"/>
          <w:szCs w:val="28"/>
        </w:rPr>
        <w:t xml:space="preserve">Выслушав лицо, привлекаемое к ответственности, изучив представленные материалы дела, считаю, что вина </w:t>
      </w:r>
      <w:r w:rsidRPr="00D73055" w:rsidR="00D73055">
        <w:rPr>
          <w:sz w:val="28"/>
          <w:szCs w:val="28"/>
        </w:rPr>
        <w:t>Холохолова</w:t>
      </w:r>
      <w:r w:rsidRPr="00D73055" w:rsidR="00D73055">
        <w:rPr>
          <w:sz w:val="28"/>
          <w:szCs w:val="28"/>
        </w:rPr>
        <w:t xml:space="preserve"> С.И</w:t>
      </w:r>
      <w:r w:rsidRPr="00D73055">
        <w:rPr>
          <w:sz w:val="28"/>
          <w:szCs w:val="28"/>
        </w:rPr>
        <w:t>.</w:t>
      </w:r>
      <w:r w:rsidRPr="00F74A8C">
        <w:rPr>
          <w:sz w:val="28"/>
          <w:szCs w:val="28"/>
        </w:rPr>
        <w:t xml:space="preserve">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w:t>
      </w:r>
    </w:p>
    <w:p w:rsidR="00F74A8C" w:rsidRPr="00F74A8C" w:rsidP="00F74A8C">
      <w:pPr>
        <w:ind w:firstLine="708"/>
        <w:jc w:val="both"/>
        <w:rPr>
          <w:sz w:val="28"/>
          <w:szCs w:val="28"/>
        </w:rPr>
      </w:pPr>
      <w:r w:rsidRPr="00F74A8C">
        <w:rPr>
          <w:sz w:val="28"/>
          <w:szCs w:val="28"/>
        </w:rPr>
        <w:t xml:space="preserve">- протоколом об административном правонарушении </w:t>
      </w:r>
      <w:r w:rsidR="00D73055">
        <w:rPr>
          <w:sz w:val="28"/>
          <w:szCs w:val="28"/>
        </w:rPr>
        <w:t>86 № 267086 от 09.05.2025</w:t>
      </w:r>
      <w:r w:rsidRPr="00F74A8C">
        <w:rPr>
          <w:sz w:val="28"/>
          <w:szCs w:val="28"/>
        </w:rPr>
        <w:t>, в котором изложено существо нарушения и составленным в соответствии с требованиями ст. 28.2 КоАП РФ;</w:t>
      </w:r>
    </w:p>
    <w:p w:rsidR="00F74A8C" w:rsidRPr="00F74A8C" w:rsidP="00F74A8C">
      <w:pPr>
        <w:ind w:firstLine="708"/>
        <w:jc w:val="both"/>
        <w:rPr>
          <w:sz w:val="28"/>
          <w:szCs w:val="28"/>
        </w:rPr>
      </w:pPr>
      <w:r w:rsidRPr="00F74A8C">
        <w:rPr>
          <w:sz w:val="28"/>
          <w:szCs w:val="28"/>
        </w:rPr>
        <w:t xml:space="preserve">- рапортами сотрудников полиции с описанием совершенного </w:t>
      </w:r>
      <w:r w:rsidRPr="00D73055" w:rsidR="00D73055">
        <w:rPr>
          <w:sz w:val="28"/>
          <w:szCs w:val="28"/>
        </w:rPr>
        <w:t>Холохоловым</w:t>
      </w:r>
      <w:r w:rsidRPr="00D73055" w:rsidR="00D73055">
        <w:rPr>
          <w:sz w:val="28"/>
          <w:szCs w:val="28"/>
        </w:rPr>
        <w:t xml:space="preserve"> С.И.</w:t>
      </w:r>
      <w:r w:rsidRPr="00F74A8C">
        <w:rPr>
          <w:sz w:val="28"/>
          <w:szCs w:val="28"/>
        </w:rPr>
        <w:t xml:space="preserve">  правонарушения;</w:t>
      </w:r>
    </w:p>
    <w:p w:rsidR="00F74A8C" w:rsidRPr="00F74A8C" w:rsidP="00F74A8C">
      <w:pPr>
        <w:ind w:firstLine="708"/>
        <w:jc w:val="both"/>
        <w:rPr>
          <w:sz w:val="28"/>
          <w:szCs w:val="28"/>
        </w:rPr>
      </w:pPr>
      <w:r w:rsidRPr="00F74A8C">
        <w:rPr>
          <w:sz w:val="28"/>
          <w:szCs w:val="28"/>
        </w:rPr>
        <w:t xml:space="preserve">- объяснениями свидетеля, из которых следует, что </w:t>
      </w:r>
      <w:r w:rsidR="00D73055">
        <w:rPr>
          <w:sz w:val="28"/>
          <w:szCs w:val="28"/>
        </w:rPr>
        <w:t>Холохолов</w:t>
      </w:r>
      <w:r w:rsidR="00D73055">
        <w:rPr>
          <w:sz w:val="28"/>
          <w:szCs w:val="28"/>
        </w:rPr>
        <w:t xml:space="preserve"> Сергей Иванович</w:t>
      </w:r>
      <w:r w:rsidRPr="00F74A8C">
        <w:rPr>
          <w:sz w:val="28"/>
          <w:szCs w:val="28"/>
        </w:rPr>
        <w:t xml:space="preserve"> находился в общественном месте в состоянии опьянения, </w:t>
      </w:r>
      <w:r w:rsidRPr="00F74A8C">
        <w:rPr>
          <w:sz w:val="28"/>
          <w:szCs w:val="28"/>
        </w:rPr>
        <w:t>оскорбляющем человеческое достоинство и общественную нравственность, своим внешним видом вызывал отвращение и брезгливость;</w:t>
      </w:r>
    </w:p>
    <w:p w:rsidR="00F74A8C" w:rsidRPr="00F74A8C" w:rsidP="00F74A8C">
      <w:pPr>
        <w:ind w:firstLine="708"/>
        <w:jc w:val="both"/>
        <w:rPr>
          <w:sz w:val="28"/>
          <w:szCs w:val="28"/>
        </w:rPr>
      </w:pPr>
      <w:r w:rsidRPr="00F74A8C">
        <w:rPr>
          <w:sz w:val="28"/>
          <w:szCs w:val="28"/>
        </w:rPr>
        <w:t xml:space="preserve">- протоколом о направлении </w:t>
      </w:r>
      <w:r>
        <w:rPr>
          <w:sz w:val="28"/>
          <w:szCs w:val="28"/>
        </w:rPr>
        <w:t xml:space="preserve">привлекаемого лица на </w:t>
      </w:r>
      <w:r w:rsidRPr="00F74A8C">
        <w:rPr>
          <w:sz w:val="28"/>
          <w:szCs w:val="28"/>
        </w:rPr>
        <w:t>медицинское освидетельствование на состояние опьянения;</w:t>
      </w:r>
    </w:p>
    <w:p w:rsidR="00F74A8C" w:rsidRPr="00F74A8C" w:rsidP="00F74A8C">
      <w:pPr>
        <w:ind w:firstLine="708"/>
        <w:jc w:val="both"/>
        <w:rPr>
          <w:sz w:val="28"/>
          <w:szCs w:val="28"/>
        </w:rPr>
      </w:pPr>
      <w:r w:rsidRPr="00F74A8C">
        <w:rPr>
          <w:sz w:val="28"/>
          <w:szCs w:val="28"/>
        </w:rPr>
        <w:t xml:space="preserve">- актом медицинского освидетельствования на состояние опьянения (алкогольного, наркотического или иного токсического) № </w:t>
      </w:r>
      <w:r w:rsidR="00D73055">
        <w:rPr>
          <w:sz w:val="28"/>
          <w:szCs w:val="28"/>
        </w:rPr>
        <w:t>002824</w:t>
      </w:r>
      <w:r w:rsidRPr="00F74A8C">
        <w:rPr>
          <w:sz w:val="28"/>
          <w:szCs w:val="28"/>
        </w:rPr>
        <w:t xml:space="preserve"> от </w:t>
      </w:r>
      <w:r w:rsidR="00D73055">
        <w:rPr>
          <w:sz w:val="28"/>
          <w:szCs w:val="28"/>
        </w:rPr>
        <w:t>08.05.2025</w:t>
      </w:r>
      <w:r w:rsidRPr="00F74A8C">
        <w:rPr>
          <w:sz w:val="28"/>
          <w:szCs w:val="28"/>
        </w:rPr>
        <w:t xml:space="preserve">, согласно которому </w:t>
      </w:r>
      <w:r>
        <w:rPr>
          <w:sz w:val="28"/>
          <w:szCs w:val="28"/>
        </w:rPr>
        <w:t xml:space="preserve">у </w:t>
      </w:r>
      <w:r w:rsidRPr="00D73055" w:rsidR="00D73055">
        <w:rPr>
          <w:sz w:val="28"/>
          <w:szCs w:val="28"/>
        </w:rPr>
        <w:t>Холохолова</w:t>
      </w:r>
      <w:r w:rsidRPr="00D73055" w:rsidR="00D73055">
        <w:rPr>
          <w:sz w:val="28"/>
          <w:szCs w:val="28"/>
        </w:rPr>
        <w:t xml:space="preserve"> Сергея Ивановича</w:t>
      </w:r>
      <w:r w:rsidRPr="00F74A8C">
        <w:rPr>
          <w:sz w:val="28"/>
          <w:szCs w:val="28"/>
        </w:rPr>
        <w:t xml:space="preserve"> </w:t>
      </w:r>
      <w:r>
        <w:rPr>
          <w:sz w:val="28"/>
          <w:szCs w:val="28"/>
        </w:rPr>
        <w:t>установлено состояние опьянения</w:t>
      </w:r>
      <w:r w:rsidRPr="00F74A8C">
        <w:rPr>
          <w:sz w:val="28"/>
          <w:szCs w:val="28"/>
        </w:rPr>
        <w:t>;</w:t>
      </w:r>
    </w:p>
    <w:p w:rsidR="00F74A8C" w:rsidRPr="00F74A8C" w:rsidP="00F74A8C">
      <w:pPr>
        <w:ind w:firstLine="708"/>
        <w:jc w:val="both"/>
        <w:rPr>
          <w:sz w:val="28"/>
          <w:szCs w:val="28"/>
        </w:rPr>
      </w:pPr>
      <w:r w:rsidRPr="00F74A8C">
        <w:rPr>
          <w:sz w:val="28"/>
          <w:szCs w:val="28"/>
        </w:rPr>
        <w:t xml:space="preserve">- объяснениями врача психиатра-нарколога из которых следует, что </w:t>
      </w:r>
      <w:r>
        <w:rPr>
          <w:sz w:val="28"/>
          <w:szCs w:val="28"/>
        </w:rPr>
        <w:t>у привлекаемого лица установлено состояние опьянения</w:t>
      </w:r>
      <w:r w:rsidRPr="00F74A8C">
        <w:rPr>
          <w:sz w:val="28"/>
          <w:szCs w:val="28"/>
        </w:rPr>
        <w:t>;</w:t>
      </w:r>
    </w:p>
    <w:p w:rsidR="00F74A8C" w:rsidRPr="00F74A8C" w:rsidP="00D73055">
      <w:pPr>
        <w:ind w:firstLine="708"/>
        <w:jc w:val="both"/>
        <w:rPr>
          <w:sz w:val="28"/>
          <w:szCs w:val="28"/>
        </w:rPr>
      </w:pPr>
      <w:r w:rsidRPr="00F74A8C">
        <w:rPr>
          <w:sz w:val="28"/>
          <w:szCs w:val="28"/>
        </w:rPr>
        <w:t>- и другими материалами дела.</w:t>
      </w:r>
    </w:p>
    <w:p w:rsidR="00F74A8C" w:rsidRPr="00F74A8C" w:rsidP="00F74A8C">
      <w:pPr>
        <w:ind w:firstLine="708"/>
        <w:jc w:val="both"/>
        <w:rPr>
          <w:sz w:val="28"/>
          <w:szCs w:val="28"/>
        </w:rPr>
      </w:pPr>
      <w:r w:rsidRPr="00F74A8C">
        <w:rPr>
          <w:sz w:val="28"/>
          <w:szCs w:val="28"/>
        </w:rPr>
        <w:t xml:space="preserve">Действия </w:t>
      </w:r>
      <w:r w:rsidRPr="00D73055" w:rsidR="00D73055">
        <w:rPr>
          <w:sz w:val="28"/>
          <w:szCs w:val="28"/>
        </w:rPr>
        <w:t>Холохолова</w:t>
      </w:r>
      <w:r w:rsidRPr="00D73055" w:rsidR="00D73055">
        <w:rPr>
          <w:sz w:val="28"/>
          <w:szCs w:val="28"/>
        </w:rPr>
        <w:t xml:space="preserve"> С.И.</w:t>
      </w:r>
      <w:r w:rsidRPr="00F74A8C">
        <w:rPr>
          <w:sz w:val="28"/>
          <w:szCs w:val="28"/>
        </w:rPr>
        <w:t xml:space="preserve"> подлежат квалификации по ст. 20.21 КоАП РФ, как появление на улицах в состоянии опьянения оскорбляющем человеческое достоинство и общественную нравственность.</w:t>
      </w:r>
    </w:p>
    <w:p w:rsidR="00F74A8C" w:rsidRPr="00F74A8C" w:rsidP="00F74A8C">
      <w:pPr>
        <w:ind w:firstLine="708"/>
        <w:jc w:val="both"/>
        <w:rPr>
          <w:sz w:val="28"/>
          <w:szCs w:val="28"/>
        </w:rPr>
      </w:pPr>
      <w:r w:rsidRPr="00F74A8C">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74A8C" w:rsidRPr="00F74A8C" w:rsidP="00F74A8C">
      <w:pPr>
        <w:ind w:firstLine="708"/>
        <w:jc w:val="both"/>
        <w:rPr>
          <w:sz w:val="28"/>
          <w:szCs w:val="28"/>
        </w:rPr>
      </w:pPr>
      <w:r w:rsidRPr="00F74A8C">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74A8C" w:rsidRPr="00F74A8C" w:rsidP="00F74A8C">
      <w:pPr>
        <w:ind w:firstLine="708"/>
        <w:jc w:val="both"/>
        <w:rPr>
          <w:sz w:val="28"/>
          <w:szCs w:val="28"/>
        </w:rPr>
      </w:pPr>
      <w:r w:rsidRPr="00F74A8C">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74A8C" w:rsidRPr="00F74A8C" w:rsidP="00F74A8C">
      <w:pPr>
        <w:ind w:firstLine="708"/>
        <w:jc w:val="both"/>
        <w:rPr>
          <w:sz w:val="28"/>
          <w:szCs w:val="28"/>
        </w:rPr>
      </w:pPr>
      <w:r w:rsidRPr="00F74A8C">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74A8C" w:rsidRPr="00F74A8C" w:rsidP="00F74A8C">
      <w:pPr>
        <w:ind w:firstLine="708"/>
        <w:jc w:val="both"/>
        <w:rPr>
          <w:sz w:val="28"/>
          <w:szCs w:val="28"/>
        </w:rPr>
      </w:pPr>
      <w:r w:rsidRPr="00F74A8C">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74A8C" w:rsidRPr="00F74A8C" w:rsidP="00F74A8C">
      <w:pPr>
        <w:ind w:firstLine="708"/>
        <w:jc w:val="both"/>
        <w:rPr>
          <w:sz w:val="28"/>
          <w:szCs w:val="28"/>
        </w:rPr>
      </w:pPr>
      <w:r w:rsidRPr="00F74A8C">
        <w:rPr>
          <w:sz w:val="28"/>
          <w:szCs w:val="28"/>
        </w:rPr>
        <w:t xml:space="preserve">К обстоятельствам, предусмотренным ст. 4.2 КоАП РФ, смягчающим административную ответственность, следует отнести признание лицом, привлекаемым к административной ответственности вины и раскаяние в содеянном. </w:t>
      </w:r>
    </w:p>
    <w:p w:rsidR="00F74A8C" w:rsidRPr="00F74A8C" w:rsidP="00F74A8C">
      <w:pPr>
        <w:ind w:firstLine="708"/>
        <w:jc w:val="both"/>
        <w:rPr>
          <w:sz w:val="28"/>
          <w:szCs w:val="28"/>
        </w:rPr>
      </w:pPr>
      <w:r w:rsidRPr="00F74A8C">
        <w:rPr>
          <w:sz w:val="28"/>
          <w:szCs w:val="28"/>
        </w:rPr>
        <w:t xml:space="preserve">Обстоятельством, отягчающим административную ответственность, предусмотренным ст. 4.3 КоАП РФ, мировой судья признаёт повторное совершение однородного административного правонарушения, поскольку согласно справки РАИБД </w:t>
      </w:r>
      <w:r w:rsidR="00D73055">
        <w:rPr>
          <w:sz w:val="28"/>
          <w:szCs w:val="28"/>
        </w:rPr>
        <w:t>Холохолов</w:t>
      </w:r>
      <w:r w:rsidR="00D73055">
        <w:rPr>
          <w:sz w:val="28"/>
          <w:szCs w:val="28"/>
        </w:rPr>
        <w:t xml:space="preserve"> Сергей Иванович</w:t>
      </w:r>
      <w:r w:rsidRPr="00F74A8C">
        <w:rPr>
          <w:sz w:val="28"/>
          <w:szCs w:val="28"/>
        </w:rPr>
        <w:t xml:space="preserve"> в течении года, неоднократно привлекался к административной ответственности по гл. 20 КоАП РФ.</w:t>
      </w:r>
    </w:p>
    <w:p w:rsidR="00F74A8C" w:rsidRPr="00F74A8C" w:rsidP="00F74A8C">
      <w:pPr>
        <w:ind w:firstLine="708"/>
        <w:jc w:val="both"/>
        <w:rPr>
          <w:sz w:val="28"/>
          <w:szCs w:val="28"/>
          <w:lang w:val="x-none"/>
        </w:rPr>
      </w:pPr>
      <w:r>
        <w:rPr>
          <w:sz w:val="28"/>
          <w:szCs w:val="28"/>
        </w:rPr>
        <w:t>Холохолов</w:t>
      </w:r>
      <w:r>
        <w:rPr>
          <w:sz w:val="28"/>
          <w:szCs w:val="28"/>
        </w:rPr>
        <w:t xml:space="preserve"> Сергей Иванович</w:t>
      </w:r>
      <w:r w:rsidRPr="00F74A8C">
        <w:rPr>
          <w:sz w:val="28"/>
          <w:szCs w:val="28"/>
        </w:rPr>
        <w:t xml:space="preserve"> не относится к кругу лиц, указанных в ст.3.9 КоАП РФ.</w:t>
      </w:r>
    </w:p>
    <w:p w:rsidR="00F74A8C" w:rsidRPr="00F74A8C" w:rsidP="00F74A8C">
      <w:pPr>
        <w:ind w:firstLine="708"/>
        <w:jc w:val="both"/>
        <w:rPr>
          <w:sz w:val="28"/>
          <w:szCs w:val="28"/>
        </w:rPr>
      </w:pPr>
      <w:r w:rsidRPr="00F74A8C">
        <w:rPr>
          <w:sz w:val="28"/>
          <w:szCs w:val="28"/>
          <w:lang w:val="x-none"/>
        </w:rPr>
        <w:t>При назначении наказания</w:t>
      </w:r>
      <w:r w:rsidRPr="00F74A8C">
        <w:rPr>
          <w:sz w:val="28"/>
          <w:szCs w:val="28"/>
        </w:rPr>
        <w:t>,</w:t>
      </w:r>
      <w:r w:rsidRPr="00F74A8C">
        <w:rPr>
          <w:sz w:val="28"/>
          <w:szCs w:val="28"/>
          <w:lang w:val="x-none"/>
        </w:rPr>
        <w:t xml:space="preserve"> учитывая общественную опасность деяния, характер совершенного правонарушения, личность нарушителя</w:t>
      </w:r>
      <w:r w:rsidRPr="00F74A8C">
        <w:rPr>
          <w:sz w:val="28"/>
          <w:szCs w:val="28"/>
        </w:rPr>
        <w:t>, его отношение к содеянному, смягчающие и отягчающие административную ответственность обстоятельства, суд считает, что целям назначения наказания, связанным с предупреждением совершения новых административных правонарушений как лицом, привлеченным к административной ответственности, так и другими лицами, а также принципу справедливости, будет отвечать назначение наказания в виде административного ареста. Указанный вид наказания является в данном случае справедливым и соразмерным содеянному.</w:t>
      </w:r>
    </w:p>
    <w:p w:rsidR="00F74A8C" w:rsidRPr="00F74A8C" w:rsidP="00F74A8C">
      <w:pPr>
        <w:ind w:firstLine="708"/>
        <w:jc w:val="both"/>
        <w:rPr>
          <w:sz w:val="28"/>
          <w:szCs w:val="28"/>
        </w:rPr>
      </w:pPr>
      <w:r w:rsidRPr="00F74A8C">
        <w:rPr>
          <w:sz w:val="28"/>
          <w:szCs w:val="28"/>
        </w:rPr>
        <w:t>Учитывая установленное, суд считает необходимым назначить наказание в виде административного ареста с включением в него срока административного задержания в соответствии с ч. 3 ст. 32.8 Кодекса Российской Федерации об административных правонарушениях.</w:t>
      </w:r>
    </w:p>
    <w:p w:rsidR="00F74A8C" w:rsidRPr="00F74A8C" w:rsidP="00F74A8C">
      <w:pPr>
        <w:ind w:firstLine="708"/>
        <w:jc w:val="both"/>
        <w:rPr>
          <w:sz w:val="28"/>
          <w:szCs w:val="28"/>
        </w:rPr>
      </w:pPr>
      <w:r w:rsidRPr="00F74A8C">
        <w:rPr>
          <w:sz w:val="28"/>
          <w:szCs w:val="28"/>
        </w:rPr>
        <w:t>На основании изложенного и руководствуясь ст. 29.9-29.11, ст. 25.1 Кодекса РФ об административных правонарушениях, мировой судья</w:t>
      </w:r>
    </w:p>
    <w:p w:rsidR="00F74A8C" w:rsidRPr="00F74A8C" w:rsidP="00F74A8C">
      <w:pPr>
        <w:jc w:val="both"/>
        <w:rPr>
          <w:sz w:val="28"/>
          <w:szCs w:val="28"/>
        </w:rPr>
      </w:pPr>
    </w:p>
    <w:p w:rsidR="00F74A8C" w:rsidRPr="00F74A8C" w:rsidP="00F74A8C">
      <w:pPr>
        <w:jc w:val="center"/>
        <w:rPr>
          <w:sz w:val="28"/>
          <w:szCs w:val="28"/>
        </w:rPr>
      </w:pPr>
      <w:r w:rsidRPr="00F74A8C">
        <w:rPr>
          <w:sz w:val="28"/>
          <w:szCs w:val="28"/>
        </w:rPr>
        <w:t>ПОСТАНОВИЛ:</w:t>
      </w:r>
    </w:p>
    <w:p w:rsidR="00F74A8C" w:rsidRPr="00F74A8C" w:rsidP="00F74A8C">
      <w:pPr>
        <w:jc w:val="both"/>
        <w:rPr>
          <w:sz w:val="28"/>
          <w:szCs w:val="28"/>
        </w:rPr>
      </w:pPr>
    </w:p>
    <w:p w:rsidR="00F74A8C" w:rsidRPr="00F74A8C" w:rsidP="00F74A8C">
      <w:pPr>
        <w:ind w:firstLine="708"/>
        <w:jc w:val="both"/>
        <w:rPr>
          <w:sz w:val="28"/>
          <w:szCs w:val="28"/>
        </w:rPr>
      </w:pPr>
      <w:r w:rsidRPr="00D73055">
        <w:rPr>
          <w:sz w:val="28"/>
          <w:szCs w:val="28"/>
        </w:rPr>
        <w:t>Холохолова</w:t>
      </w:r>
      <w:r w:rsidRPr="00D73055">
        <w:rPr>
          <w:sz w:val="28"/>
          <w:szCs w:val="28"/>
        </w:rPr>
        <w:t xml:space="preserve"> Сергея Ивановича</w:t>
      </w:r>
      <w:r w:rsidRPr="00F74A8C">
        <w:rPr>
          <w:sz w:val="28"/>
          <w:szCs w:val="28"/>
        </w:rPr>
        <w:t xml:space="preserve"> признать виновным в совершении административного правонарушения, предусмотренного ст. 20.21 Кодекса Российской Федерации об административных правонарушениях и назначить административное наказание в виде административного ареста на срок </w:t>
      </w:r>
      <w:r>
        <w:rPr>
          <w:sz w:val="28"/>
          <w:szCs w:val="28"/>
        </w:rPr>
        <w:t>2 (двое)</w:t>
      </w:r>
      <w:r w:rsidRPr="00F74A8C">
        <w:rPr>
          <w:sz w:val="28"/>
          <w:szCs w:val="28"/>
        </w:rPr>
        <w:t xml:space="preserve"> суток.</w:t>
      </w:r>
    </w:p>
    <w:p w:rsidR="00F74A8C" w:rsidRPr="00F74A8C" w:rsidP="00F74A8C">
      <w:pPr>
        <w:ind w:firstLine="708"/>
        <w:jc w:val="both"/>
        <w:rPr>
          <w:sz w:val="28"/>
          <w:szCs w:val="28"/>
        </w:rPr>
      </w:pPr>
      <w:r w:rsidRPr="00F74A8C">
        <w:rPr>
          <w:sz w:val="28"/>
          <w:szCs w:val="28"/>
        </w:rPr>
        <w:t xml:space="preserve">Срок административного ареста исчислять с момента задержания, то есть с </w:t>
      </w:r>
      <w:r w:rsidR="00D73055">
        <w:rPr>
          <w:sz w:val="28"/>
          <w:szCs w:val="28"/>
        </w:rPr>
        <w:t>18</w:t>
      </w:r>
      <w:r w:rsidRPr="00F74A8C">
        <w:rPr>
          <w:sz w:val="28"/>
          <w:szCs w:val="28"/>
        </w:rPr>
        <w:t xml:space="preserve"> час</w:t>
      </w:r>
      <w:r w:rsidR="00D73055">
        <w:rPr>
          <w:sz w:val="28"/>
          <w:szCs w:val="28"/>
        </w:rPr>
        <w:t>ов</w:t>
      </w:r>
      <w:r w:rsidRPr="00F74A8C">
        <w:rPr>
          <w:sz w:val="28"/>
          <w:szCs w:val="28"/>
        </w:rPr>
        <w:t xml:space="preserve"> </w:t>
      </w:r>
      <w:r w:rsidR="00D73055">
        <w:rPr>
          <w:sz w:val="28"/>
          <w:szCs w:val="28"/>
        </w:rPr>
        <w:t>40</w:t>
      </w:r>
      <w:r w:rsidRPr="00F74A8C">
        <w:rPr>
          <w:sz w:val="28"/>
          <w:szCs w:val="28"/>
        </w:rPr>
        <w:t xml:space="preserve"> минут </w:t>
      </w:r>
      <w:r w:rsidR="00D73055">
        <w:rPr>
          <w:sz w:val="28"/>
          <w:szCs w:val="28"/>
        </w:rPr>
        <w:t>02.06.2025</w:t>
      </w:r>
      <w:r w:rsidRPr="00F74A8C">
        <w:rPr>
          <w:sz w:val="28"/>
          <w:szCs w:val="28"/>
        </w:rPr>
        <w:t>.</w:t>
      </w:r>
    </w:p>
    <w:p w:rsidR="00F74A8C" w:rsidRPr="00F74A8C" w:rsidP="00F74A8C">
      <w:pPr>
        <w:ind w:firstLine="708"/>
        <w:jc w:val="both"/>
        <w:rPr>
          <w:sz w:val="28"/>
          <w:szCs w:val="28"/>
        </w:rPr>
      </w:pPr>
      <w:r w:rsidRPr="00F74A8C">
        <w:rPr>
          <w:sz w:val="28"/>
          <w:szCs w:val="28"/>
        </w:rPr>
        <w:t xml:space="preserve">Постановление может быть обжаловано в течение десяти </w:t>
      </w:r>
      <w:r w:rsidRPr="004B5060" w:rsidR="004B5060">
        <w:rPr>
          <w:color w:val="FF0000"/>
          <w:sz w:val="28"/>
          <w:szCs w:val="28"/>
        </w:rPr>
        <w:t>дней</w:t>
      </w:r>
      <w:r w:rsidRPr="00F74A8C">
        <w:rPr>
          <w:sz w:val="28"/>
          <w:szCs w:val="28"/>
        </w:rPr>
        <w:t xml:space="preserve"> со дня вручения или получения копии постановления в </w:t>
      </w:r>
      <w:r w:rsidRPr="00F74A8C">
        <w:rPr>
          <w:sz w:val="28"/>
          <w:szCs w:val="28"/>
        </w:rPr>
        <w:t>Сургутский</w:t>
      </w:r>
      <w:r w:rsidRPr="00F74A8C">
        <w:rPr>
          <w:sz w:val="28"/>
          <w:szCs w:val="28"/>
        </w:rPr>
        <w:t xml:space="preserve"> городской суд </w:t>
      </w:r>
      <w:r w:rsidRPr="00F74A8C">
        <w:rPr>
          <w:sz w:val="28"/>
          <w:szCs w:val="28"/>
        </w:rPr>
        <w:t>через мирового судью</w:t>
      </w:r>
      <w:r w:rsidRPr="00F74A8C">
        <w:rPr>
          <w:sz w:val="28"/>
          <w:szCs w:val="28"/>
        </w:rPr>
        <w:t xml:space="preserve"> судебного участка № 7 </w:t>
      </w:r>
      <w:r w:rsidRPr="00F74A8C">
        <w:rPr>
          <w:sz w:val="28"/>
          <w:szCs w:val="28"/>
        </w:rPr>
        <w:t>Сургутского</w:t>
      </w:r>
      <w:r w:rsidRPr="00F74A8C">
        <w:rPr>
          <w:sz w:val="28"/>
          <w:szCs w:val="28"/>
        </w:rPr>
        <w:t xml:space="preserve"> судебного района города окружного значения Сургут.</w:t>
      </w:r>
    </w:p>
    <w:p w:rsidR="00F74A8C" w:rsidRPr="00F74A8C" w:rsidP="00F74A8C">
      <w:pPr>
        <w:jc w:val="both"/>
        <w:rPr>
          <w:sz w:val="28"/>
          <w:szCs w:val="28"/>
        </w:rPr>
      </w:pPr>
    </w:p>
    <w:p w:rsidR="00F74A8C" w:rsidRPr="00F74A8C" w:rsidP="00F74A8C">
      <w:pPr>
        <w:jc w:val="both"/>
        <w:rPr>
          <w:sz w:val="28"/>
          <w:szCs w:val="28"/>
        </w:rPr>
      </w:pP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sidRPr="00F74A8C">
        <w:rPr>
          <w:sz w:val="28"/>
          <w:szCs w:val="28"/>
        </w:rPr>
        <w:t>Копия верна</w:t>
      </w:r>
    </w:p>
    <w:p w:rsidR="00F74A8C" w:rsidRPr="00F74A8C" w:rsidP="00F74A8C">
      <w:pPr>
        <w:jc w:val="both"/>
        <w:rPr>
          <w:sz w:val="28"/>
          <w:szCs w:val="28"/>
        </w:rPr>
      </w:pPr>
      <w:r w:rsidRPr="00F74A8C">
        <w:rPr>
          <w:sz w:val="28"/>
          <w:szCs w:val="28"/>
        </w:rPr>
        <w:t>Мировой судья                                                                                      Е.Н. Конева</w:t>
      </w:r>
    </w:p>
    <w:p w:rsidR="00F74A8C" w:rsidRPr="00F74A8C" w:rsidP="00F74A8C">
      <w:pPr>
        <w:jc w:val="both"/>
        <w:rPr>
          <w:sz w:val="28"/>
          <w:szCs w:val="28"/>
        </w:rPr>
      </w:pPr>
      <w:r>
        <w:rPr>
          <w:sz w:val="28"/>
          <w:szCs w:val="28"/>
        </w:rPr>
        <w:t>03.06.2025</w:t>
      </w:r>
    </w:p>
    <w:p w:rsidR="00F74A8C" w:rsidRPr="00F74A8C" w:rsidP="00F74A8C"/>
    <w:p w:rsidR="00F74A8C" w:rsidRPr="00F74A8C" w:rsidP="00F74A8C">
      <w:r w:rsidRPr="00F74A8C">
        <w:t xml:space="preserve">Подлинный документ хранится в деле № </w:t>
      </w:r>
      <w:r w:rsidR="00D73055">
        <w:t>05-0584/2607/2025</w:t>
      </w:r>
    </w:p>
    <w:p w:rsidR="00ED0A79" w:rsidRPr="00E70851" w:rsidP="00E70851">
      <w:r w:rsidRPr="00F74A8C">
        <w:t xml:space="preserve">Судебный акт не вступил в законную силу по состоянию на </w:t>
      </w:r>
      <w:r w:rsidR="00D73055">
        <w:t>03.06.2025</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74A8C">
          <w:pPr>
            <w:pStyle w:val="Header"/>
            <w:rPr>
              <w:color w:val="FFFFFF"/>
              <w:lang w:val="en-US"/>
            </w:rPr>
          </w:pPr>
          <w:r>
            <w:rPr>
              <w:color w:val="FFFFFF"/>
              <w:lang w:val="en-US"/>
            </w:rPr>
            <w:t>069de058-4b46-44a4-a14f-4ad8a3864cc7</w:t>
          </w:r>
        </w:p>
      </w:tc>
    </w:tr>
  </w:tbl>
  <w:p w:rsidR="00402F8D" w:rsidRPr="00F74A8C">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341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772E"/>
    <w:rsid w:val="00275812"/>
    <w:rsid w:val="002A212B"/>
    <w:rsid w:val="002A71E9"/>
    <w:rsid w:val="002D07E6"/>
    <w:rsid w:val="002D356D"/>
    <w:rsid w:val="002F5446"/>
    <w:rsid w:val="002F6E8A"/>
    <w:rsid w:val="00323AA9"/>
    <w:rsid w:val="00370417"/>
    <w:rsid w:val="003C6B41"/>
    <w:rsid w:val="003D11CD"/>
    <w:rsid w:val="003D1EE0"/>
    <w:rsid w:val="00402F8D"/>
    <w:rsid w:val="00431E00"/>
    <w:rsid w:val="004422E9"/>
    <w:rsid w:val="004511E2"/>
    <w:rsid w:val="00476AC4"/>
    <w:rsid w:val="00486F65"/>
    <w:rsid w:val="004B0163"/>
    <w:rsid w:val="004B5060"/>
    <w:rsid w:val="004D3325"/>
    <w:rsid w:val="004D6DE2"/>
    <w:rsid w:val="00516B54"/>
    <w:rsid w:val="00530A06"/>
    <w:rsid w:val="00532F94"/>
    <w:rsid w:val="0054461C"/>
    <w:rsid w:val="0056788F"/>
    <w:rsid w:val="00584FE2"/>
    <w:rsid w:val="005920B0"/>
    <w:rsid w:val="005946B8"/>
    <w:rsid w:val="005D63B8"/>
    <w:rsid w:val="006058F4"/>
    <w:rsid w:val="00614EA6"/>
    <w:rsid w:val="00631F8D"/>
    <w:rsid w:val="006331E3"/>
    <w:rsid w:val="00651F68"/>
    <w:rsid w:val="006A2FD4"/>
    <w:rsid w:val="006B368C"/>
    <w:rsid w:val="006F220C"/>
    <w:rsid w:val="0071240F"/>
    <w:rsid w:val="007169B7"/>
    <w:rsid w:val="00717EEC"/>
    <w:rsid w:val="007432DE"/>
    <w:rsid w:val="00754B91"/>
    <w:rsid w:val="007570F5"/>
    <w:rsid w:val="00780C43"/>
    <w:rsid w:val="00781C06"/>
    <w:rsid w:val="007B0389"/>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61650"/>
    <w:rsid w:val="00A91075"/>
    <w:rsid w:val="00AC0378"/>
    <w:rsid w:val="00AC4626"/>
    <w:rsid w:val="00AF2AFA"/>
    <w:rsid w:val="00B07E61"/>
    <w:rsid w:val="00B24373"/>
    <w:rsid w:val="00B3272A"/>
    <w:rsid w:val="00B46D85"/>
    <w:rsid w:val="00B83CE2"/>
    <w:rsid w:val="00B921AF"/>
    <w:rsid w:val="00BC2E59"/>
    <w:rsid w:val="00BD3407"/>
    <w:rsid w:val="00C056A0"/>
    <w:rsid w:val="00C1157C"/>
    <w:rsid w:val="00C34040"/>
    <w:rsid w:val="00CB3181"/>
    <w:rsid w:val="00CF0A9B"/>
    <w:rsid w:val="00D05236"/>
    <w:rsid w:val="00D17F2B"/>
    <w:rsid w:val="00D43A7C"/>
    <w:rsid w:val="00D64649"/>
    <w:rsid w:val="00D65F02"/>
    <w:rsid w:val="00D73055"/>
    <w:rsid w:val="00DE01F2"/>
    <w:rsid w:val="00DE768E"/>
    <w:rsid w:val="00DF199D"/>
    <w:rsid w:val="00E12323"/>
    <w:rsid w:val="00E34E9E"/>
    <w:rsid w:val="00E40710"/>
    <w:rsid w:val="00E56376"/>
    <w:rsid w:val="00E70851"/>
    <w:rsid w:val="00E94601"/>
    <w:rsid w:val="00EA2E1B"/>
    <w:rsid w:val="00ED0A79"/>
    <w:rsid w:val="00EE432C"/>
    <w:rsid w:val="00EE4E30"/>
    <w:rsid w:val="00F56402"/>
    <w:rsid w:val="00F64260"/>
    <w:rsid w:val="00F74A8C"/>
    <w:rsid w:val="00F82286"/>
    <w:rsid w:val="00F95152"/>
    <w:rsid w:val="00FA34FD"/>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4466761-CC6A-4420-B9D1-1094212F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